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89D0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0"/>
        <w:gridCol w:w="9008"/>
      </w:tblGrid>
      <w:tr w:rsidR="0098016F" w:rsidRPr="002222FA" w14:paraId="3A67AA48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03C2D2F3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64235458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5BE0C5B1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35FC5EB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2DCAE5D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6804C27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90D0DE9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64DB9216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349FF67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2F65F2B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10ADB6C9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8D81012" w14:textId="77777777" w:rsidR="0098016F" w:rsidRDefault="0098016F"/>
    <w:p w14:paraId="13ED73E9" w14:textId="77777777" w:rsidR="0098016F" w:rsidRDefault="0098016F"/>
    <w:p w14:paraId="17845E61" w14:textId="77777777" w:rsidR="0098016F" w:rsidRDefault="0098016F"/>
    <w:p w14:paraId="4C257393" w14:textId="77777777" w:rsidR="0098016F" w:rsidRDefault="0098016F"/>
    <w:p w14:paraId="53CF9B0E" w14:textId="77777777" w:rsidR="0098016F" w:rsidRDefault="0098016F"/>
    <w:p w14:paraId="5E7C3AF5" w14:textId="77777777" w:rsidR="0098016F" w:rsidRDefault="0098016F"/>
    <w:p w14:paraId="5EEE9ECC" w14:textId="77777777" w:rsidR="0098016F" w:rsidRDefault="0098016F"/>
    <w:p w14:paraId="034ED121" w14:textId="77777777" w:rsidR="0098016F" w:rsidRDefault="0098016F"/>
    <w:p w14:paraId="01B98A60" w14:textId="77777777" w:rsidR="0098016F" w:rsidRDefault="0098016F"/>
    <w:p w14:paraId="45FE3EDF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26DEDEF8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45BED21D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48F8451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50D3F2D6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6E17ECA8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1E51D21C" w14:textId="77777777" w:rsidTr="00C52EB0">
        <w:trPr>
          <w:trHeight w:val="566"/>
        </w:trPr>
        <w:tc>
          <w:tcPr>
            <w:tcW w:w="1575" w:type="dxa"/>
          </w:tcPr>
          <w:p w14:paraId="4F1CA65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9260D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3E891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C2D3B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8F2B6ED" w14:textId="77777777" w:rsidTr="00C52EB0">
        <w:trPr>
          <w:trHeight w:val="685"/>
        </w:trPr>
        <w:tc>
          <w:tcPr>
            <w:tcW w:w="1575" w:type="dxa"/>
          </w:tcPr>
          <w:p w14:paraId="43F63FD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8FBA90A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990DC9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56B85A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9B4AF6C" w14:textId="77777777" w:rsidTr="00C52EB0">
        <w:trPr>
          <w:trHeight w:val="811"/>
        </w:trPr>
        <w:tc>
          <w:tcPr>
            <w:tcW w:w="1575" w:type="dxa"/>
          </w:tcPr>
          <w:p w14:paraId="32606D7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854B0D2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10376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2AB02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C311C" w14:textId="77777777" w:rsidTr="00C52EB0">
        <w:trPr>
          <w:trHeight w:val="681"/>
        </w:trPr>
        <w:tc>
          <w:tcPr>
            <w:tcW w:w="1575" w:type="dxa"/>
          </w:tcPr>
          <w:p w14:paraId="73BA813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4FD44D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34809F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DB1F76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598DFC1" w14:textId="77777777" w:rsidTr="00C52EB0">
        <w:trPr>
          <w:trHeight w:val="677"/>
        </w:trPr>
        <w:tc>
          <w:tcPr>
            <w:tcW w:w="1575" w:type="dxa"/>
          </w:tcPr>
          <w:p w14:paraId="34A4D6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2B5FECE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AFD057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7C898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D5AEC9A" w14:textId="77777777" w:rsidTr="00C52EB0">
        <w:trPr>
          <w:trHeight w:val="805"/>
        </w:trPr>
        <w:tc>
          <w:tcPr>
            <w:tcW w:w="1575" w:type="dxa"/>
          </w:tcPr>
          <w:p w14:paraId="64CCDF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2A46384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78A8FA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39B5C53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EC63C34" w14:textId="77777777" w:rsidTr="00C52EB0">
        <w:trPr>
          <w:trHeight w:val="601"/>
        </w:trPr>
        <w:tc>
          <w:tcPr>
            <w:tcW w:w="1575" w:type="dxa"/>
          </w:tcPr>
          <w:p w14:paraId="743396D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A2E166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51E9A6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217312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36005ADA" w14:textId="77777777" w:rsidR="0098016F" w:rsidRDefault="0099593A">
      <w:r>
        <w:tab/>
      </w:r>
    </w:p>
    <w:sectPr w:rsidR="0098016F" w:rsidSect="0078661F">
      <w:headerReference w:type="even" r:id="rId7"/>
      <w:headerReference w:type="default" r:id="rId8"/>
      <w:footerReference w:type="default" r:id="rId9"/>
      <w:pgSz w:w="16838" w:h="11906" w:orient="landscape"/>
      <w:pgMar w:top="1985" w:right="1134" w:bottom="1418" w:left="1701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5572" w14:textId="77777777" w:rsidR="0098016F" w:rsidRDefault="0098016F" w:rsidP="0082661E">
      <w:r>
        <w:separator/>
      </w:r>
    </w:p>
  </w:endnote>
  <w:endnote w:type="continuationSeparator" w:id="0">
    <w:p w14:paraId="1D61E434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108D" w14:textId="54D47AB7" w:rsidR="0082661E" w:rsidRPr="00C52EB0" w:rsidRDefault="0078661F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 w14:anchorId="4F2EE86D">
        <v:line id="Line 3" o:spid="_x0000_s7172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>
      <w:rPr>
        <w:rFonts w:ascii="Lucida Sans" w:hAnsi="Lucida Sans" w:cs="Arial"/>
        <w:b/>
        <w:sz w:val="24"/>
      </w:rPr>
      <w:t>11</w:t>
    </w:r>
    <w:r w:rsidR="0068622A">
      <w:rPr>
        <w:rFonts w:ascii="Lucida Sans" w:hAnsi="Lucida Sans" w:cs="Arial"/>
        <w:b/>
        <w:sz w:val="24"/>
      </w:rPr>
      <w:t>.</w:t>
    </w:r>
    <w:r>
      <w:rPr>
        <w:rFonts w:ascii="Lucida Sans" w:hAnsi="Lucida Sans" w:cs="Arial"/>
        <w:b/>
        <w:sz w:val="24"/>
      </w:rPr>
      <w:t>01</w:t>
    </w:r>
    <w:r w:rsidR="004C06CE" w:rsidRPr="004C06CE">
      <w:rPr>
        <w:rFonts w:ascii="Lucida Sans" w:hAnsi="Lucida Sans" w:cs="Arial"/>
        <w:b/>
        <w:sz w:val="24"/>
      </w:rPr>
      <w:t>.20</w:t>
    </w:r>
    <w:r w:rsidR="00ED026B">
      <w:rPr>
        <w:rFonts w:ascii="Lucida Sans" w:hAnsi="Lucida Sans" w:cs="Arial"/>
        <w:b/>
        <w:sz w:val="24"/>
      </w:rPr>
      <w:t>2</w:t>
    </w:r>
    <w:r>
      <w:rPr>
        <w:rFonts w:ascii="Lucida Sans" w:hAnsi="Lucida Sans" w:cs="Arial"/>
        <w:b/>
        <w:sz w:val="24"/>
      </w:rPr>
      <w:t>1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r>
      <w:rPr>
        <w:rFonts w:ascii="Lucida Sans" w:hAnsi="Lucida Sans" w:cs="Arial"/>
        <w:b/>
        <w:sz w:val="24"/>
      </w:rPr>
      <w:br/>
    </w:r>
    <w:hyperlink r:id="rId1" w:history="1">
      <w:r w:rsidRPr="00A97E76">
        <w:rPr>
          <w:rStyle w:val="Hyperlink"/>
          <w:rFonts w:ascii="Lucida Sans" w:eastAsiaTheme="majorEastAsia" w:hAnsi="Lucida Sans"/>
          <w:b/>
          <w:bCs/>
          <w:sz w:val="28"/>
          <w:szCs w:val="28"/>
        </w:rPr>
        <w:t>komplementaermedizin@leitlinienprogramm-onkologie.de</w:t>
      </w:r>
    </w:hyperlink>
    <w:r>
      <w:rPr>
        <w:rFonts w:ascii="Lucida Sans" w:eastAsiaTheme="majorEastAsia" w:hAnsi="Lucida Sans"/>
        <w:b/>
        <w:bCs/>
        <w:sz w:val="28"/>
        <w:szCs w:val="28"/>
      </w:rPr>
      <w:t xml:space="preserve"> </w:t>
    </w:r>
    <w:r w:rsidR="0068622A" w:rsidRPr="0078661F">
      <w:rPr>
        <w:sz w:val="22"/>
        <w:szCs w:val="28"/>
      </w:rPr>
      <w:t xml:space="preserve"> </w:t>
    </w:r>
    <w:r w:rsidR="0068622A" w:rsidRPr="0078661F">
      <w:rPr>
        <w:b/>
        <w:color w:val="FFFFFF"/>
        <w:sz w:val="32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2D5E" w14:textId="77777777" w:rsidR="0098016F" w:rsidRDefault="0098016F" w:rsidP="0082661E">
      <w:r>
        <w:separator/>
      </w:r>
    </w:p>
  </w:footnote>
  <w:footnote w:type="continuationSeparator" w:id="0">
    <w:p w14:paraId="27570C0C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2D29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8ECF" w14:textId="4EE4DD0E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60800" behindDoc="1" locked="0" layoutInCell="1" allowOverlap="1" wp14:anchorId="0ADE7540" wp14:editId="1344BDB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>Kommentierung der Konsultationsfassung</w:t>
    </w:r>
    <w:r w:rsidR="00ED026B">
      <w:rPr>
        <w:rFonts w:cs="Arial"/>
        <w:b/>
        <w:bCs/>
        <w:sz w:val="20"/>
        <w:szCs w:val="18"/>
      </w:rPr>
      <w:t xml:space="preserve"> </w:t>
    </w:r>
    <w:r w:rsidRPr="0098016F">
      <w:rPr>
        <w:rFonts w:cs="Arial"/>
        <w:b/>
        <w:bCs/>
        <w:sz w:val="20"/>
        <w:szCs w:val="18"/>
      </w:rPr>
      <w:t xml:space="preserve">der S3-Leitlinie </w:t>
    </w:r>
    <w:r w:rsidR="0078661F">
      <w:rPr>
        <w:rFonts w:cs="Arial"/>
        <w:b/>
        <w:bCs/>
        <w:sz w:val="20"/>
        <w:szCs w:val="18"/>
      </w:rPr>
      <w:t xml:space="preserve">zur Komplementärmedizin in der Behandlung </w:t>
    </w:r>
    <w:proofErr w:type="gramStart"/>
    <w:r w:rsidR="0078661F">
      <w:rPr>
        <w:rFonts w:cs="Arial"/>
        <w:b/>
        <w:bCs/>
        <w:sz w:val="20"/>
        <w:szCs w:val="18"/>
      </w:rPr>
      <w:t>von onkologischen PatientInnen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1D55AE"/>
    <w:rsid w:val="002E6930"/>
    <w:rsid w:val="004378AF"/>
    <w:rsid w:val="00476D20"/>
    <w:rsid w:val="004C06CE"/>
    <w:rsid w:val="0068622A"/>
    <w:rsid w:val="006E4271"/>
    <w:rsid w:val="006F30FE"/>
    <w:rsid w:val="0078661F"/>
    <w:rsid w:val="0082661E"/>
    <w:rsid w:val="009309D1"/>
    <w:rsid w:val="009462B8"/>
    <w:rsid w:val="0098016F"/>
    <w:rsid w:val="0099593A"/>
    <w:rsid w:val="00A1730E"/>
    <w:rsid w:val="00C52EB0"/>
    <w:rsid w:val="00CA353E"/>
    <w:rsid w:val="00DE2103"/>
    <w:rsid w:val="00ED026B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2F3DF051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plementaermedizin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2020-11-16T11:24:00Z</dcterms:created>
  <dcterms:modified xsi:type="dcterms:W3CDTF">2020-11-16T11:24:00Z</dcterms:modified>
</cp:coreProperties>
</file>